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D5282">
      <w:pPr>
        <w:jc w:val="right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eastAsia="Open Sans serif" w:cs="Times New Roman"/>
          <w:color w:val="26282C"/>
          <w:sz w:val="16"/>
          <w:szCs w:val="16"/>
        </w:rPr>
        <w:t xml:space="preserve">Alergeny zostały wyróżnione na jadłospisie poprzez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6"/>
          <w:szCs w:val="16"/>
          <w:u w:val="single"/>
        </w:rPr>
        <w:t>podkreślenie.</w:t>
      </w:r>
    </w:p>
    <w:p w14:paraId="504F1E2B">
      <w:pPr>
        <w:spacing w:before="250" w:after="150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eastAsia="Open Sans serif" w:cs="Times New Roman"/>
          <w:b/>
          <w:bCs/>
          <w:color w:val="26282C"/>
          <w:sz w:val="16"/>
          <w:szCs w:val="16"/>
        </w:rPr>
        <w:t xml:space="preserve">Jadłospis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6"/>
          <w:szCs w:val="16"/>
          <w:lang w:val="pl-PL"/>
        </w:rPr>
        <w:t>02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6"/>
          <w:szCs w:val="16"/>
        </w:rPr>
        <w:t>-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6"/>
          <w:szCs w:val="16"/>
          <w:lang w:val="pl-PL"/>
        </w:rPr>
        <w:t>032025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6"/>
          <w:szCs w:val="16"/>
        </w:rPr>
        <w:t xml:space="preserve"> r.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2B38C15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90F69CA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DB5A11A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9E2F502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3470272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1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  <w:lang w:val="pl-PL"/>
              </w:rPr>
              <w:t>02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.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  <w:lang w:val="pl-PL"/>
              </w:rPr>
              <w:t>0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1.202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  <w:lang w:val="pl-PL"/>
              </w:rPr>
              <w:t>5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Czwartek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BB56293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2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pl-PL"/>
              </w:rPr>
              <w:t>03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.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  <w:lang w:val="pl-PL"/>
              </w:rPr>
              <w:t>01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.202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  <w:lang w:val="pl-PL"/>
              </w:rPr>
              <w:t>5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Piątek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F7DD8E3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3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  <w:lang w:val="pl-PL"/>
              </w:rPr>
              <w:t>04.0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1.202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  <w:lang w:val="pl-PL"/>
              </w:rPr>
              <w:t xml:space="preserve">5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Sobota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C184C66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Dzień wolny</w:t>
            </w:r>
          </w:p>
        </w:tc>
      </w:tr>
      <w:tr w14:paraId="20273D1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1B6955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05353B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270B14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708794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198DE5A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pl-PL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lang w:val="pl-PL"/>
              </w:rPr>
              <w:t>grochowa</w:t>
            </w:r>
          </w:p>
          <w:p w14:paraId="1C65804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woda ziemniaki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krowie, 2% tłuszczu zacierka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korzeniowy koperek por sól biała pieprz liść laurowy ziele angielskie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Makaron z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lang w:val="pl-PL"/>
              </w:rPr>
              <w:t xml:space="preserve"> serem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lang w:val="pl-PL"/>
              </w:rPr>
              <w:t xml:space="preserve">brzoskwiniami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A2959A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  <w:lang w:val="pl-PL"/>
              </w:rPr>
              <w:t xml:space="preserve">brzoskwinia w syropie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ser twarogowy półtłusty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  <w:lang w:val="pl-PL"/>
              </w:rPr>
              <w:t>)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cukier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bezjajeczny: 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zwyczajnej</w:t>
            </w:r>
          </w:p>
          <w:p w14:paraId="5135307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448691C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5B9376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5E2F95C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988859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265F19D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47675A4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sól, olej, drożdże, cukier</w:t>
            </w:r>
          </w:p>
          <w:p w14:paraId="4C27062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lang w:val="pl-PL"/>
              </w:rPr>
              <w:t>Sok tłoczony 100 %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D64930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23C13AF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pomidorowa na wywarze warzywnym z makaronem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34CF9B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woda koncentrat pomidorowy, 30%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bezjajeczny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krowie, 2% tłuszczu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korzeniowy por sól biała pieprz liść laurowy ziele angielskie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bezjajeczny: 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zwyczajnej</w:t>
            </w:r>
          </w:p>
          <w:p w14:paraId="2DC3B2B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mięso z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  <w:lang w:val="pl-PL"/>
              </w:rPr>
              <w:t xml:space="preserve"> dorsza </w:t>
            </w:r>
            <w:bookmarkStart w:id="0" w:name="_GoBack"/>
            <w:bookmarkEnd w:id="0"/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bez skóry kasza gryczana woda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olej rzepakowy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koperek cebula sól biała pieprz </w:t>
            </w:r>
          </w:p>
          <w:p w14:paraId="4F2BB72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7600B93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38CDFA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116C648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40BE4F4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19BD7BC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A42305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sól, olej, drożdże, cukier</w:t>
            </w:r>
          </w:p>
          <w:p w14:paraId="76138F6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C9E25E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 mieszanka owocowa, mrożona cukier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B311DB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38A5FC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</w:tbl>
    <w:p w14:paraId="09D8CB9C">
      <w:pPr>
        <w:rPr>
          <w:rFonts w:hint="default" w:ascii="Times New Roman" w:hAnsi="Times New Roman" w:cs="Times New Roman"/>
          <w:sz w:val="16"/>
          <w:szCs w:val="16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463D666A">
      <w:pPr>
        <w:rPr>
          <w:rFonts w:hint="default" w:ascii="Times New Roman" w:hAnsi="Times New Roman" w:cs="Times New Roman"/>
          <w:sz w:val="16"/>
          <w:szCs w:val="16"/>
        </w:rPr>
      </w:pPr>
    </w:p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C17C8A"/>
    <w:rsid w:val="5103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Office_12.2.0.19307_F1E327BC-269C-435d-A152-05C5408002CA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2024-11-22T14:02:00Z</dcterms:created>
  <dc:creator>Katarzyna</dc:creator>
  <cp:lastModifiedBy>Katarzyna</cp:lastModifiedBy>
  <cp:lastPrinted>2024-11-22T13:06:00Z</cp:lastPrinted>
  <dcterms:modified xsi:type="dcterms:W3CDTF">2024-12-27T11:37:39Z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1045-12.2.0.19307</vt:lpwstr>
  </property>
  <property fmtid="{D5CDD505-2E9C-101B-9397-08002B2CF9AE}" pid="3" name="ICV">
    <vt:lpwstr>CAA4D3C10C62419488D31610E1C1E0C8_13</vt:lpwstr>
  </property>
</Properties>
</file>